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DC" w:rsidRPr="0062679D" w:rsidRDefault="004D0A6D" w:rsidP="004D0A6D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FF0000"/>
          <w:lang w:eastAsia="ru-RU"/>
        </w:rPr>
      </w:pPr>
      <w:r>
        <w:rPr>
          <w:rFonts w:ascii="Century Gothic" w:eastAsia="Times New Roman" w:hAnsi="Century Gothic" w:cs="Arial"/>
          <w:b/>
          <w:bCs/>
          <w:color w:val="FF0000"/>
          <w:sz w:val="32"/>
          <w:szCs w:val="32"/>
          <w:lang w:eastAsia="ru-RU"/>
        </w:rPr>
        <w:t xml:space="preserve">       </w:t>
      </w:r>
      <w:r w:rsidR="00FC2BDC" w:rsidRPr="0062679D">
        <w:rPr>
          <w:rFonts w:ascii="Century Gothic" w:eastAsia="Times New Roman" w:hAnsi="Century Gothic" w:cs="Times New Roman"/>
          <w:b/>
          <w:bCs/>
          <w:color w:val="FF0000"/>
          <w:sz w:val="40"/>
          <w:lang w:eastAsia="ru-RU"/>
        </w:rPr>
        <w:t>По каким признакам можно определить,</w:t>
      </w:r>
    </w:p>
    <w:p w:rsidR="00FC2BDC" w:rsidRPr="0062679D" w:rsidRDefault="00FC2BDC" w:rsidP="00FC2BD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color w:val="FF0000"/>
          <w:lang w:eastAsia="ru-RU"/>
        </w:rPr>
      </w:pPr>
      <w:r w:rsidRPr="0062679D">
        <w:rPr>
          <w:rFonts w:ascii="Century Gothic" w:eastAsia="Times New Roman" w:hAnsi="Century Gothic" w:cs="Times New Roman"/>
          <w:b/>
          <w:bCs/>
          <w:color w:val="FF0000"/>
          <w:sz w:val="40"/>
          <w:lang w:eastAsia="ru-RU"/>
        </w:rPr>
        <w:t>что по отношению к ребенку осуществляется насилие?</w:t>
      </w:r>
    </w:p>
    <w:p w:rsidR="00FC2BDC" w:rsidRPr="006D721E" w:rsidRDefault="00FC2BDC" w:rsidP="00FC2BDC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Чаще всего дети, которые подвергаются жестокому обращению, ни с кем не делятся своими переживаниями, скрывают побои и телесные издевательства. Они, как правило, находятся во власти более сильного человека, испытывают страх, замыкаются в себе, недоверчивы, иногда агрессивны.</w:t>
      </w:r>
    </w:p>
    <w:p w:rsidR="00FC2BDC" w:rsidRPr="006D721E" w:rsidRDefault="00FC2BDC" w:rsidP="00FC2BDC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Наблюдательный взрослый по определенным внешним признакам может предположить, что по отношению к ребенку применяется насилие.</w:t>
      </w:r>
    </w:p>
    <w:p w:rsidR="00FC2BDC" w:rsidRPr="006D721E" w:rsidRDefault="00FC2BDC" w:rsidP="00FC2BDC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ru-RU"/>
        </w:rPr>
        <w:t>Подчеркнем, что для этого важно наличие не какого-то одного признака, а сочетание нескольких признаков — именно они должны привлечь внимание педагога и насторожить его:</w:t>
      </w:r>
    </w:p>
    <w:p w:rsidR="00FC2BDC" w:rsidRPr="006D721E" w:rsidRDefault="00FC2BDC" w:rsidP="00FC2BD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ребенок плохо развивается — его психическое и физическое развитие не соответствует возрасту;</w:t>
      </w:r>
    </w:p>
    <w:p w:rsidR="00FC2BDC" w:rsidRPr="006D721E" w:rsidRDefault="00FC2BDC" w:rsidP="00FC2BD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ребенок неухожен, неопрятен; он апатичен, часто плачет или, напротив, агрессивен, вызывающе себя ведет;</w:t>
      </w:r>
    </w:p>
    <w:p w:rsidR="00FC2BDC" w:rsidRPr="006D721E" w:rsidRDefault="00FC2BDC" w:rsidP="00FC2BD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ребенок демонстрирует изменчивое поведение — оно постоянно переходит от </w:t>
      </w:r>
      <w:proofErr w:type="gramStart"/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спокойного</w:t>
      </w:r>
      <w:proofErr w:type="gramEnd"/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к внезапно возбужденному и наоборот. Такое поведение часто является причиной плохих контактов ребенка с другими детьми, приводит к его изоляции, отверженности в группе;</w:t>
      </w:r>
    </w:p>
    <w:p w:rsidR="00FC2BDC" w:rsidRPr="006D721E" w:rsidRDefault="00FC2BDC" w:rsidP="00FC2BD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у ребенка могут быть проблемы с обучением в связи с плохой концентрацией внимания, общей собранностью, усталостью, недостатком во сне;</w:t>
      </w:r>
    </w:p>
    <w:p w:rsidR="00FC2BDC" w:rsidRPr="006D721E" w:rsidRDefault="00FC2BDC" w:rsidP="00FC2BD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ребенок проявляет отрицательное отношение к собственному телу, вплоть до причинения себе телесных повреждений;</w:t>
      </w:r>
    </w:p>
    <w:p w:rsidR="00FC2BDC" w:rsidRPr="006D721E" w:rsidRDefault="00FC2BDC" w:rsidP="00FC2BD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ребенок отказывается раздеваться, стремится скрыть синяки и раны;</w:t>
      </w:r>
    </w:p>
    <w:p w:rsidR="00FC2BDC" w:rsidRPr="006D721E" w:rsidRDefault="00FC2BDC" w:rsidP="00FC2BD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для ребенка характерны повторяющиеся жалобы на недомогание — головную боль, боли в животе, внешние воспаления в области мочеполовых органов;</w:t>
      </w:r>
    </w:p>
    <w:p w:rsidR="00FC2BDC" w:rsidRPr="006D721E" w:rsidRDefault="00FC2BDC" w:rsidP="00FC2BD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ребенок явно испытывает враждебность или чувство страха по отношению к отцу (другим знакомым мужчинам) или матери (другим знакомым женщинам);</w:t>
      </w:r>
    </w:p>
    <w:p w:rsidR="00FC2BDC" w:rsidRPr="006D721E" w:rsidRDefault="00FC2BDC" w:rsidP="00FC2BD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ребенок проявляет сильную реакцию испуга или отвращения в связи с физической близостью определенного взрослого;</w:t>
      </w:r>
    </w:p>
    <w:p w:rsidR="00FC2BDC" w:rsidRPr="006D721E" w:rsidRDefault="00FC2BDC" w:rsidP="00FC2BD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ребенок судорожно реагирует на поднятую руку (как бы сжимается, боясь удара);</w:t>
      </w:r>
    </w:p>
    <w:p w:rsidR="00FC2BDC" w:rsidRPr="006D721E" w:rsidRDefault="00FC2BDC" w:rsidP="00FC2BD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ребенок чрезмерно стремится к одобрению, ласке любых взрослых; уходит от конфликтов, споров с другими детьми; гипертрофированно проявляет заботу обо всем и обо всех;</w:t>
      </w:r>
    </w:p>
    <w:p w:rsidR="00FC2BDC" w:rsidRPr="006D721E" w:rsidRDefault="00FC2BDC" w:rsidP="00FC2BD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ребенок демонстрирует не соответствующее возрасту «взрослое» поведение, рационален, интересуется вопросами секса;</w:t>
      </w:r>
    </w:p>
    <w:p w:rsidR="00FC2BDC" w:rsidRPr="006D721E" w:rsidRDefault="00FC2BDC" w:rsidP="00FC2BD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ребенок рассказывает о случаях насилия или сексуальных домогательствах, которые якобы произошли с другими детьми;</w:t>
      </w:r>
    </w:p>
    <w:p w:rsidR="00FC2BDC" w:rsidRPr="006D721E" w:rsidRDefault="00FC2BDC" w:rsidP="00FC2BD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к вышеперечисленным признакам могут также добавиться проблемы со сном, боязнь темноты, </w:t>
      </w:r>
      <w:proofErr w:type="spellStart"/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энурез</w:t>
      </w:r>
      <w:proofErr w:type="spellEnd"/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.</w:t>
      </w:r>
    </w:p>
    <w:p w:rsidR="00FC2BDC" w:rsidRPr="006D721E" w:rsidRDefault="00FC2BDC" w:rsidP="00FC2BDC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lastRenderedPageBreak/>
        <w:t>Еще раз подчеркнем: каждый из данных признаков и особенностей поведения ребенка необязательно свидетельствует о том, что он подвергается жестокому обращению или испытывает насилие (в том числе и сексуальное). Однако, проявляющиеся в том или ином сочетании, они должны обратить на себя внимание педагога.</w:t>
      </w:r>
    </w:p>
    <w:p w:rsidR="003B7E3A" w:rsidRDefault="00FC2BDC" w:rsidP="00FC2BDC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Что делать, если, познакомившись с этими признаками поведения, вы невольно подумали о ком-нибудь из детей своей группы? </w:t>
      </w:r>
    </w:p>
    <w:p w:rsidR="00FC2BDC" w:rsidRPr="006D721E" w:rsidRDefault="00FC2BDC" w:rsidP="00FC2BDC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 этом случае обратите более пристальное внимание не только на этого ребенка, но и на его родителей.</w:t>
      </w:r>
    </w:p>
    <w:p w:rsidR="00FC2BDC" w:rsidRPr="006D721E" w:rsidRDefault="00FC2BDC" w:rsidP="00FC2BDC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Что важно определить, какие наиболее характерные особенности в их поведении должны подтвердить ваши худшие опасения? В беседе о ребенке они проявляют: настороженность или безразличие; чрезмерную озабоченность. На жалобы по поводу п</w:t>
      </w:r>
      <w:r w:rsidR="003B7E3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оведения ребенка в школе </w:t>
      </w: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они реагируют холодно или, наоборот, очень бурно и эмоционально. Отметим также, что такие родители часто меняют детского участкового врача, переводят </w:t>
      </w:r>
      <w:r w:rsidR="003B7E3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ребенка из одного </w:t>
      </w: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школьного учреждения в другое.</w:t>
      </w:r>
    </w:p>
    <w:p w:rsidR="003B7E3A" w:rsidRDefault="00FC2BDC" w:rsidP="00FC2BDC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Что еще может предпринять педагог при подозрении в жестоком обращении с ребенком?</w:t>
      </w:r>
    </w:p>
    <w:p w:rsidR="00FC2BDC" w:rsidRPr="006D721E" w:rsidRDefault="00FC2BDC" w:rsidP="00FC2BDC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Прежде </w:t>
      </w:r>
      <w:proofErr w:type="gramStart"/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нужно постараться завоевать его доверие, наблюдать за поведением, обращая особое внимание на выделенные выше признаки. Для этого можно завести специальный дневник.</w:t>
      </w:r>
    </w:p>
    <w:p w:rsidR="00FC2BDC" w:rsidRPr="006D721E" w:rsidRDefault="00FC2BDC" w:rsidP="00FC2BDC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Обратите внимание и на поведение родителей (опекунов, близких родственников) ребенка. Побеседуйте с ними, </w:t>
      </w:r>
      <w:proofErr w:type="gramStart"/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выскажите свою озабоченность</w:t>
      </w:r>
      <w:proofErr w:type="gramEnd"/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поведением их ребенка в </w:t>
      </w:r>
      <w:r w:rsidR="003B7E3A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школе.</w:t>
      </w:r>
    </w:p>
    <w:p w:rsidR="00FC2BDC" w:rsidRPr="006D721E" w:rsidRDefault="00FC2BDC" w:rsidP="00FC2BDC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Постарайтесь побывать у ребенка дома, посмотрите, в каких условиях он живет, по возможности установите социальные контакты семьи. Если у ребенка есть братья или сестры, постарайтесь также установить контакт и с ними. При необходимости узнайте, какой детский сад посещал раньше ребенок, побеседуйте с педагогическим персоналом этого учреждения.</w:t>
      </w:r>
    </w:p>
    <w:p w:rsidR="00FC2BDC" w:rsidRPr="006D721E" w:rsidRDefault="00FC2BDC" w:rsidP="00FC2BDC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 результате предпринятых действий вы можете прийти к следующим выводам:</w:t>
      </w:r>
    </w:p>
    <w:p w:rsidR="00FC2BDC" w:rsidRPr="006D721E" w:rsidRDefault="00FC2BDC" w:rsidP="00FC2BD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ваше предположение подтверждается (не подтверждается);</w:t>
      </w:r>
    </w:p>
    <w:p w:rsidR="00FC2BDC" w:rsidRPr="006D721E" w:rsidRDefault="00FC2BDC" w:rsidP="00FC2BD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на некоторое время вы становитесь доверенным лицом для ребенка;        </w:t>
      </w:r>
    </w:p>
    <w:p w:rsidR="00FC2BDC" w:rsidRPr="006D721E" w:rsidRDefault="00FC2BDC" w:rsidP="00FC2BD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решение проблемы не терпит отлагательства и требует подключения</w:t>
      </w:r>
    </w:p>
    <w:p w:rsidR="00FC2BDC" w:rsidRPr="006D721E" w:rsidRDefault="00FC2BDC" w:rsidP="00FC2BDC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lang w:eastAsia="ru-RU"/>
        </w:rPr>
      </w:pPr>
      <w:r w:rsidRPr="006D721E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            специалистов.</w:t>
      </w:r>
    </w:p>
    <w:p w:rsidR="00FC2BDC" w:rsidRPr="005D3B42" w:rsidRDefault="00FC2BDC" w:rsidP="00FC2BDC">
      <w:pPr>
        <w:rPr>
          <w:rFonts w:ascii="Century Gothic" w:hAnsi="Century Gothic"/>
          <w:sz w:val="24"/>
          <w:szCs w:val="24"/>
        </w:rPr>
      </w:pPr>
    </w:p>
    <w:p w:rsidR="00FC2BDC" w:rsidRDefault="00FC2BDC"/>
    <w:sectPr w:rsidR="00FC2BDC" w:rsidSect="00B1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3605"/>
    <w:multiLevelType w:val="multilevel"/>
    <w:tmpl w:val="2630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72AC0"/>
    <w:multiLevelType w:val="multilevel"/>
    <w:tmpl w:val="71C0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54156F"/>
    <w:multiLevelType w:val="multilevel"/>
    <w:tmpl w:val="D56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A4"/>
    <w:rsid w:val="001217E4"/>
    <w:rsid w:val="003B7E3A"/>
    <w:rsid w:val="004D0A6D"/>
    <w:rsid w:val="0062679D"/>
    <w:rsid w:val="00641B39"/>
    <w:rsid w:val="007E28C0"/>
    <w:rsid w:val="00880B85"/>
    <w:rsid w:val="00A23DA4"/>
    <w:rsid w:val="00B1128D"/>
    <w:rsid w:val="00B52195"/>
    <w:rsid w:val="00FC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p74</dc:creator>
  <cp:keywords/>
  <dc:description/>
  <cp:lastModifiedBy>p74</cp:lastModifiedBy>
  <cp:revision>7</cp:revision>
  <dcterms:created xsi:type="dcterms:W3CDTF">2023-11-30T06:22:00Z</dcterms:created>
  <dcterms:modified xsi:type="dcterms:W3CDTF">2023-11-30T08:26:00Z</dcterms:modified>
</cp:coreProperties>
</file>